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AB" w:rsidRDefault="003D3A4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4B42AB" w:rsidRDefault="003D3A4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B42AB" w:rsidRDefault="004B42AB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4B42AB" w:rsidRDefault="003D3A47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2 Gallura</w:t>
      </w:r>
    </w:p>
    <w:p w:rsidR="004B42AB" w:rsidRDefault="004B42AB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4B42AB" w:rsidRDefault="003D3A47">
      <w:pPr>
        <w:jc w:val="both"/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Avviso pubblico di manifestazione di interesse per soli titoli per la formulazione di un elenco per n. 1 posto di Assistente Sanitario – Area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dei Professionisti della Salute e dei </w:t>
      </w:r>
      <w:proofErr w:type="gramStart"/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Funzionari  -</w:t>
      </w:r>
      <w:proofErr w:type="gramEnd"/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a tempo determinato per 12 mesi, per l’attuazione del progetto </w:t>
      </w:r>
      <w:r>
        <w:rPr>
          <w:rFonts w:ascii="Calibri" w:hAnsi="Calibri" w:cs="Arial"/>
          <w:b/>
          <w:bCs/>
          <w:i/>
          <w:iCs/>
          <w:color w:val="00000A"/>
          <w:sz w:val="26"/>
          <w:szCs w:val="26"/>
          <w:shd w:val="clear" w:color="auto" w:fill="FFFFFF"/>
        </w:rPr>
        <w:t xml:space="preserve">PRP 2020 – 2025 – </w:t>
      </w:r>
      <w:r>
        <w:rPr>
          <w:rFonts w:ascii="Calibri" w:hAnsi="Calibri" w:cs="Arial"/>
          <w:b/>
          <w:bCs/>
          <w:color w:val="00000A"/>
          <w:sz w:val="26"/>
          <w:szCs w:val="26"/>
          <w:shd w:val="clear" w:color="auto" w:fill="FFFFFF"/>
        </w:rPr>
        <w:t>Programma Libero PL 13</w:t>
      </w:r>
      <w:r>
        <w:rPr>
          <w:rFonts w:ascii="Calibri" w:hAnsi="Calibri" w:cs="Arial"/>
          <w:b/>
          <w:bCs/>
          <w:i/>
          <w:iCs/>
          <w:color w:val="00000A"/>
          <w:sz w:val="26"/>
          <w:szCs w:val="26"/>
          <w:shd w:val="clear" w:color="auto" w:fill="FFFFFF"/>
        </w:rPr>
        <w:t xml:space="preserve"> “Consolidamento dei programmi organizzati di screening oncologico – per il Centro Screening Azienda</w:t>
      </w:r>
      <w:r>
        <w:rPr>
          <w:rFonts w:ascii="Calibri" w:hAnsi="Calibri" w:cs="Arial"/>
          <w:b/>
          <w:bCs/>
          <w:i/>
          <w:iCs/>
          <w:color w:val="00000A"/>
          <w:sz w:val="26"/>
          <w:szCs w:val="26"/>
          <w:shd w:val="clear" w:color="auto" w:fill="FFFFFF"/>
        </w:rPr>
        <w:t>le ”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dell’ASL n. 2 Gallura</w:t>
      </w:r>
    </w:p>
    <w:p w:rsidR="004B42AB" w:rsidRDefault="004B42AB">
      <w:pPr>
        <w:jc w:val="both"/>
        <w:rPr>
          <w:rFonts w:ascii="Calibri" w:hAnsi="Calibri"/>
          <w:sz w:val="28"/>
          <w:szCs w:val="28"/>
        </w:rPr>
      </w:pPr>
    </w:p>
    <w:p w:rsidR="004B42AB" w:rsidRDefault="004B42AB">
      <w:pPr>
        <w:jc w:val="both"/>
        <w:rPr>
          <w:rFonts w:ascii="Calibri" w:hAnsi="Calibri"/>
          <w:sz w:val="28"/>
          <w:szCs w:val="28"/>
        </w:rPr>
      </w:pPr>
    </w:p>
    <w:p w:rsidR="004B42AB" w:rsidRDefault="003D3A47">
      <w:pPr>
        <w:jc w:val="both"/>
      </w:pPr>
      <w:r>
        <w:rPr>
          <w:rFonts w:ascii="ArialMT" w:hAnsi="ArialMT"/>
        </w:rPr>
        <w:t>I</w:t>
      </w:r>
      <w:r>
        <w:rPr>
          <w:rFonts w:ascii="Arial" w:hAnsi="Arial"/>
        </w:rPr>
        <w:t>l/La sottoscritta/o ________________________________, codice fiscale __________________________________,</w:t>
      </w: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n. tel.________________________¸ PEC _____________________, e-mail _______________________,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Ai sensi degli articoli 46 e </w:t>
      </w:r>
      <w:r>
        <w:rPr>
          <w:rFonts w:ascii="Arial" w:hAnsi="Arial"/>
        </w:rPr>
        <w:t>47 del DPR n. 445/2000, sotto la propria responsabilità, consapevole delle sanzioni penali in cui s’incorre</w:t>
      </w: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in caso di dichiarazioni mendaci, ai sensi di quanto disposto dall’art. 76 del citato DPR;</w:t>
      </w: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   D</w:t>
      </w:r>
      <w:r>
        <w:rPr>
          <w:rFonts w:ascii="Arial" w:hAnsi="Arial"/>
          <w:b/>
        </w:rPr>
        <w:t>ICHIARA</w:t>
      </w:r>
    </w:p>
    <w:p w:rsidR="004B42AB" w:rsidRDefault="004B42AB">
      <w:pPr>
        <w:jc w:val="both"/>
        <w:rPr>
          <w:rFonts w:ascii="Arial" w:hAnsi="Arial"/>
          <w:b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ai fini della partecipazione all’Avviso pubblico di cui all’oggetto,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1) di essere nata/o il _________________, a _____________________________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._________);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2) di essere residente in Via ___________________________, n._____, (CAP______) Citt</w:t>
      </w:r>
      <w:r>
        <w:rPr>
          <w:rFonts w:ascii="Arial" w:hAnsi="Arial"/>
        </w:rPr>
        <w:t>à _______________________;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3) di essere domiciliata/o in Via _________________________, n._____, (CAP______) Città _______________________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4) di possedere la cittadinanza italiana o di uno degli Stati membri dell’Unione Europea, alle condizioni e disposi</w:t>
      </w:r>
      <w:r>
        <w:rPr>
          <w:rFonts w:ascii="Arial" w:hAnsi="Arial"/>
        </w:rPr>
        <w:t>zioni di cui</w:t>
      </w: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all’art. 3 del DPCM n. 174/1994 e all’ art. 7 della L. n. 97/2013;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5) di possedere il godimento dei diritti civili e politici;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6) di non avere riportato condanne penali (ovvero indicare le condanne penali </w:t>
      </w:r>
      <w:r>
        <w:rPr>
          <w:rFonts w:ascii="Arial" w:hAnsi="Arial"/>
        </w:rPr>
        <w:t>riportate_____________________________);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7) di non essere cessata/o dall’impiego presso la pubblica amministrazione per aver conseguito lo stesso mediante la produzione di dichiarazioni mendaci o di documenti falsi;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</w:pPr>
      <w:r>
        <w:rPr>
          <w:rFonts w:ascii="Arial" w:hAnsi="Arial"/>
        </w:rPr>
        <w:t xml:space="preserve">8) </w:t>
      </w:r>
      <w:r>
        <w:rPr>
          <w:rFonts w:ascii="Arial" w:hAnsi="Arial" w:cs="Calibri"/>
        </w:rPr>
        <w:t>Laurea in Scienze delle professioni</w:t>
      </w:r>
      <w:r>
        <w:rPr>
          <w:rFonts w:ascii="Arial" w:hAnsi="Arial" w:cs="Calibri"/>
        </w:rPr>
        <w:t xml:space="preserve"> sanitarie della prevenzione – Scienze dell’assistenza sanitaria (L/SNT/4) o laurea magistrale in Scienze delle professioni sanitarie della prevenzione – Scienze dell’assistenza sanitaria (LM/SNT/4); D.M. 17/1/1997 n. 69 – </w:t>
      </w:r>
      <w:r>
        <w:rPr>
          <w:rFonts w:ascii="Arial" w:hAnsi="Arial" w:cs="Calibri"/>
          <w:i/>
          <w:iCs/>
          <w:color w:val="000000"/>
        </w:rPr>
        <w:t xml:space="preserve">Regolamento concernente </w:t>
      </w:r>
      <w:r>
        <w:rPr>
          <w:rFonts w:ascii="Arial" w:hAnsi="Arial"/>
          <w:i/>
          <w:iCs/>
          <w:color w:val="000000"/>
        </w:rPr>
        <w:t>l’individ</w:t>
      </w:r>
      <w:r>
        <w:rPr>
          <w:rFonts w:ascii="Arial" w:hAnsi="Arial"/>
          <w:i/>
          <w:iCs/>
          <w:color w:val="000000"/>
        </w:rPr>
        <w:t>uazione della figura e relativo profilo professionale dell’assistente sanitario</w:t>
      </w:r>
      <w:r>
        <w:rPr>
          <w:rFonts w:ascii="Arial" w:hAnsi="Arial" w:cs="Calibri"/>
          <w:color w:val="000000"/>
        </w:rPr>
        <w:t xml:space="preserve"> – e D.M. </w:t>
      </w:r>
      <w:r>
        <w:rPr>
          <w:rFonts w:ascii="Arial" w:hAnsi="Arial" w:cs="Calibri"/>
          <w:color w:val="000000"/>
          <w:shd w:val="clear" w:color="auto" w:fill="FFFFFF"/>
        </w:rPr>
        <w:t xml:space="preserve">19/2/2009 – </w:t>
      </w:r>
      <w:r>
        <w:rPr>
          <w:rFonts w:ascii="Arial" w:hAnsi="Arial" w:cs="Calibri"/>
          <w:i/>
          <w:iCs/>
          <w:color w:val="000000"/>
          <w:shd w:val="clear" w:color="auto" w:fill="FFFFFF"/>
        </w:rPr>
        <w:t xml:space="preserve">Determinazione delle classi dei corsi di laurea per le professioni </w:t>
      </w:r>
      <w:r>
        <w:rPr>
          <w:rFonts w:ascii="Arial" w:hAnsi="Arial"/>
          <w:i/>
          <w:iCs/>
          <w:color w:val="000000"/>
          <w:shd w:val="clear" w:color="auto" w:fill="FFFFFF"/>
        </w:rPr>
        <w:t xml:space="preserve">sanitarie, ai sensi del decreto ministeriale 22 ottobre 2004, n. 270  </w:t>
      </w:r>
      <w:r>
        <w:rPr>
          <w:rFonts w:ascii="Arial" w:hAnsi="Arial" w:cs="Calibri"/>
          <w:i/>
          <w:iCs/>
          <w:color w:val="000000"/>
          <w:shd w:val="clear" w:color="auto" w:fill="FFFFFF"/>
        </w:rPr>
        <w:t xml:space="preserve">conseguito </w:t>
      </w:r>
      <w:r>
        <w:rPr>
          <w:rFonts w:ascii="Arial" w:hAnsi="Arial"/>
          <w:i/>
          <w:iCs/>
          <w:color w:val="000000"/>
          <w:shd w:val="clear" w:color="auto" w:fill="FFFFFF"/>
        </w:rPr>
        <w:t xml:space="preserve">presso </w:t>
      </w:r>
      <w:r>
        <w:rPr>
          <w:rFonts w:ascii="Arial" w:hAnsi="Arial"/>
          <w:i/>
          <w:iCs/>
          <w:color w:val="000000"/>
          <w:shd w:val="clear" w:color="auto" w:fill="FFFFFF"/>
        </w:rPr>
        <w:t>l’Università di _________________, in data____________________;</w:t>
      </w:r>
    </w:p>
    <w:p w:rsidR="004B42AB" w:rsidRDefault="003D3A47">
      <w:pPr>
        <w:jc w:val="both"/>
      </w:pPr>
      <w:r>
        <w:rPr>
          <w:rFonts w:ascii="Arial" w:hAnsi="Arial"/>
          <w:i/>
          <w:iCs/>
          <w:color w:val="000000"/>
          <w:shd w:val="clear" w:color="auto" w:fill="FFFFFF"/>
        </w:rPr>
        <w:t xml:space="preserve"> </w:t>
      </w:r>
    </w:p>
    <w:p w:rsidR="004B42AB" w:rsidRDefault="004B42AB">
      <w:pPr>
        <w:jc w:val="both"/>
        <w:rPr>
          <w:rFonts w:ascii="Arial" w:hAnsi="Arial" w:cs="Calibri"/>
          <w:color w:val="000000"/>
        </w:rPr>
      </w:pPr>
    </w:p>
    <w:p w:rsidR="004B42AB" w:rsidRDefault="003D3A47">
      <w:pPr>
        <w:jc w:val="both"/>
      </w:pPr>
      <w:r>
        <w:rPr>
          <w:rFonts w:ascii="Arial" w:hAnsi="Arial" w:cs="Calibri"/>
        </w:rPr>
        <w:t xml:space="preserve">9) </w:t>
      </w:r>
      <w:r>
        <w:rPr>
          <w:rFonts w:ascii="Arial" w:hAnsi="Arial" w:cs="Calibri"/>
          <w:shd w:val="clear" w:color="auto" w:fill="FFFFFF"/>
        </w:rPr>
        <w:t xml:space="preserve">Iscrizione all’Albo dell’Ordine professionale dell’Ordine </w:t>
      </w:r>
      <w:proofErr w:type="gramStart"/>
      <w:r>
        <w:rPr>
          <w:rFonts w:ascii="Arial" w:hAnsi="Arial" w:cs="Calibri"/>
          <w:shd w:val="clear" w:color="auto" w:fill="FFFFFF"/>
        </w:rPr>
        <w:t xml:space="preserve">professionale </w:t>
      </w:r>
      <w:r>
        <w:rPr>
          <w:rFonts w:ascii="Arial" w:hAnsi="Arial"/>
          <w:shd w:val="clear" w:color="auto" w:fill="FFFFFF"/>
        </w:rPr>
        <w:t xml:space="preserve"> _</w:t>
      </w:r>
      <w:proofErr w:type="gramEnd"/>
      <w:r>
        <w:rPr>
          <w:rFonts w:ascii="Arial" w:hAnsi="Arial"/>
          <w:shd w:val="clear" w:color="auto" w:fill="FFFFFF"/>
        </w:rPr>
        <w:t>________________________, con il n.________________;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 xml:space="preserve">DICHIARA 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inoltre , in caso di contrattualizzazione </w:t>
      </w:r>
      <w:r>
        <w:rPr>
          <w:rFonts w:ascii="Arial" w:hAnsi="Arial"/>
          <w:b/>
        </w:rPr>
        <w:t>:</w:t>
      </w:r>
    </w:p>
    <w:p w:rsidR="004B42AB" w:rsidRDefault="004B42AB">
      <w:pPr>
        <w:jc w:val="both"/>
        <w:rPr>
          <w:rFonts w:ascii="Arial" w:hAnsi="Arial"/>
          <w:b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</w:rPr>
        <w:t>) di sottoporsi agli accertamenti clinici ritenuti indispensabili dal medico competente aziendale per il rilascio del certificato di idoneità allo svolgimento dell’attività professionale in parola;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B) di non trovarsi allo stato attuale e/o comunque di non</w:t>
      </w:r>
      <w:r>
        <w:rPr>
          <w:rFonts w:ascii="Arial" w:hAnsi="Arial"/>
        </w:rPr>
        <w:t xml:space="preserve"> trovarsi dalla data di effettiva decorrenza </w:t>
      </w:r>
      <w:proofErr w:type="gramStart"/>
      <w:r>
        <w:rPr>
          <w:rFonts w:ascii="Arial" w:hAnsi="Arial"/>
        </w:rPr>
        <w:t>dell’</w:t>
      </w:r>
      <w:proofErr w:type="spellStart"/>
      <w:r>
        <w:rPr>
          <w:rFonts w:ascii="Arial" w:hAnsi="Arial"/>
        </w:rPr>
        <w:t>incarico,eventualmente</w:t>
      </w:r>
      <w:proofErr w:type="spellEnd"/>
      <w:proofErr w:type="gramEnd"/>
      <w:r>
        <w:rPr>
          <w:rFonts w:ascii="Arial" w:hAnsi="Arial"/>
        </w:rPr>
        <w:t xml:space="preserve"> conferito, in alcuna situazione di conflitto di interesse, ancorché potenziale, con la ASL 2 Gallura in relazione all’attività da svolgere;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  <w:b/>
        </w:rPr>
        <w:t>Allega:</w:t>
      </w: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i/>
        </w:rPr>
        <w:t xml:space="preserve">curriculum vitae </w:t>
      </w:r>
      <w:r>
        <w:rPr>
          <w:rFonts w:ascii="Arial" w:hAnsi="Arial"/>
        </w:rPr>
        <w:t xml:space="preserve">formativo e </w:t>
      </w:r>
      <w:r>
        <w:rPr>
          <w:rFonts w:ascii="Arial" w:hAnsi="Arial"/>
        </w:rPr>
        <w:t>professionale, datato e firmato, redatto anch’esso ai sensi e per gli effetti del DPR n. 445/2000;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- copia fronte/retro di un documento di identità in corso di validità;</w:t>
      </w: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AUTORIZZA</w:t>
      </w:r>
    </w:p>
    <w:p w:rsidR="004B42AB" w:rsidRDefault="004B42AB">
      <w:pPr>
        <w:jc w:val="both"/>
        <w:rPr>
          <w:rFonts w:ascii="Arial" w:hAnsi="Arial"/>
          <w:b/>
        </w:rPr>
      </w:pPr>
    </w:p>
    <w:p w:rsidR="004B42AB" w:rsidRDefault="003D3A47">
      <w:pPr>
        <w:jc w:val="both"/>
        <w:rPr>
          <w:rFonts w:ascii="Arial" w:hAnsi="Arial"/>
        </w:rPr>
      </w:pPr>
      <w:r>
        <w:rPr>
          <w:rFonts w:ascii="Arial" w:hAnsi="Arial"/>
        </w:rPr>
        <w:t>il trattamento dei p</w:t>
      </w:r>
      <w:r>
        <w:rPr>
          <w:rFonts w:ascii="Arial" w:hAnsi="Arial"/>
        </w:rPr>
        <w:t>ropri dati personali/sensibili, nonché la loro eventuale comunicazione a terzi, al fine di provvedere agli adempimenti derivanti da obblighi di legge per le finalità derivanti dalla presente istanza, ai sensi e per gli effetti del D. Lgs n. 196 del 30/06/2</w:t>
      </w:r>
      <w:r>
        <w:rPr>
          <w:rFonts w:ascii="Arial" w:hAnsi="Arial"/>
        </w:rPr>
        <w:t>003 e ss.</w:t>
      </w:r>
      <w:proofErr w:type="gramStart"/>
      <w:r>
        <w:rPr>
          <w:rFonts w:ascii="Arial" w:hAnsi="Arial"/>
        </w:rPr>
        <w:t>mm.ii..</w:t>
      </w:r>
      <w:proofErr w:type="gramEnd"/>
    </w:p>
    <w:p w:rsidR="004B42AB" w:rsidRDefault="004B42AB">
      <w:pPr>
        <w:jc w:val="both"/>
        <w:rPr>
          <w:rFonts w:ascii="Arial" w:hAnsi="Arial"/>
        </w:rPr>
      </w:pPr>
    </w:p>
    <w:p w:rsidR="004B42AB" w:rsidRDefault="004B42AB">
      <w:pPr>
        <w:jc w:val="both"/>
        <w:rPr>
          <w:rFonts w:ascii="Arial" w:hAnsi="Arial"/>
        </w:rPr>
      </w:pPr>
    </w:p>
    <w:p w:rsidR="004B42AB" w:rsidRDefault="003D3A47">
      <w:pPr>
        <w:spacing w:line="276" w:lineRule="auto"/>
        <w:ind w:left="-57"/>
        <w:jc w:val="both"/>
        <w:rPr>
          <w:rFonts w:ascii="Arial" w:hAnsi="Arial"/>
        </w:rPr>
      </w:pPr>
      <w:r>
        <w:rPr>
          <w:rFonts w:ascii="Arial" w:hAnsi="Arial"/>
        </w:rPr>
        <w:t>data______________________                                     firma ___________________</w:t>
      </w:r>
    </w:p>
    <w:p w:rsidR="004B42AB" w:rsidRDefault="004B42AB">
      <w:pPr>
        <w:pStyle w:val="Corpotesto"/>
        <w:spacing w:line="276" w:lineRule="auto"/>
        <w:ind w:left="4248"/>
        <w:jc w:val="both"/>
        <w:rPr>
          <w:rFonts w:ascii="Arial" w:hAnsi="Arial"/>
        </w:rPr>
      </w:pPr>
    </w:p>
    <w:sectPr w:rsidR="004B42AB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A47">
      <w:r>
        <w:separator/>
      </w:r>
    </w:p>
  </w:endnote>
  <w:endnote w:type="continuationSeparator" w:id="0">
    <w:p w:rsidR="00000000" w:rsidRDefault="003D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2AB" w:rsidRDefault="003D3A4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2AB" w:rsidRDefault="003D3A4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4B42AB" w:rsidRDefault="003D3A4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2AB" w:rsidRDefault="004B42AB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4B42AB" w:rsidRDefault="004B42AB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B42AB" w:rsidRDefault="003D3A47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2AB" w:rsidRDefault="003D3A4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4B42AB" w:rsidRDefault="003D3A4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2AB" w:rsidRDefault="003D3A4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4B42AB" w:rsidRDefault="003D3A4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2AB" w:rsidRDefault="004B42AB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4B42AB" w:rsidRDefault="004B42AB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B42AB" w:rsidRDefault="003D3A47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4B42AB" w:rsidRDefault="003D3A47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B42AB" w:rsidRDefault="003D3A4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B42AB" w:rsidRDefault="003D3A4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4B42AB" w:rsidRDefault="003D3A4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4B42AB" w:rsidRDefault="003D3A47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4B42AB" w:rsidRDefault="004B42A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3A47">
      <w:r>
        <w:separator/>
      </w:r>
    </w:p>
  </w:footnote>
  <w:footnote w:type="continuationSeparator" w:id="0">
    <w:p w:rsidR="00000000" w:rsidRDefault="003D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2AB" w:rsidRDefault="003D3A4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2AB" w:rsidRDefault="004B42AB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4B42AB" w:rsidRDefault="004B42AB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B"/>
    <w:rsid w:val="003D3A47"/>
    <w:rsid w:val="004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30CA-64C1-4ECE-A884-DA3F9BA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A8CC6-4FFE-48C9-86FE-452B1E26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2024-12-19T13:55:00Z</dcterms:created>
  <dcterms:modified xsi:type="dcterms:W3CDTF">2024-12-19T13:55:00Z</dcterms:modified>
  <dc:language>it-IT</dc:language>
</cp:coreProperties>
</file>